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B9" w:rsidRPr="00EB0E00" w:rsidRDefault="00EB0E00" w:rsidP="00EB0E00">
      <w:pPr>
        <w:pStyle w:val="KeinLeerraum"/>
        <w:jc w:val="center"/>
        <w:rPr>
          <w:b/>
          <w:sz w:val="32"/>
          <w:szCs w:val="32"/>
          <w:lang w:val="de-DE"/>
        </w:rPr>
      </w:pPr>
      <w:r w:rsidRPr="00EB0E00">
        <w:rPr>
          <w:b/>
          <w:sz w:val="32"/>
          <w:szCs w:val="32"/>
          <w:lang w:val="de-DE"/>
        </w:rPr>
        <w:t xml:space="preserve">Beschreibung </w:t>
      </w:r>
      <w:r w:rsidR="00455DF8">
        <w:rPr>
          <w:b/>
          <w:sz w:val="32"/>
          <w:szCs w:val="32"/>
          <w:lang w:val="de-DE"/>
        </w:rPr>
        <w:t>Raum</w:t>
      </w:r>
      <w:r w:rsidRPr="00EB0E00">
        <w:rPr>
          <w:b/>
          <w:sz w:val="32"/>
          <w:szCs w:val="32"/>
          <w:lang w:val="de-DE"/>
        </w:rPr>
        <w:t>bedarf/Einrichtung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A1/A2 = Anmeldung mit je ein Computer und Drucker 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T1..T4 = Abnahme bestehend aus einem Stehtisch und einem Biertisch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AA1..AA4 = Ablage für Auswertung und Abschlusserfassung (je 2 Biertische)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 = Sichtschutz</w:t>
      </w:r>
      <w:bookmarkStart w:id="0" w:name="_GoBack"/>
      <w:bookmarkEnd w:id="0"/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125946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Größe Anmeldebereich plus Abnahme mindestens 10x15 m</w:t>
      </w:r>
    </w:p>
    <w:p w:rsidR="00125946" w:rsidRDefault="00125946" w:rsidP="00EB0E00">
      <w:pPr>
        <w:pStyle w:val="KeinLeerraum"/>
        <w:rPr>
          <w:sz w:val="28"/>
          <w:szCs w:val="28"/>
          <w:lang w:val="de-DE"/>
        </w:rPr>
      </w:pPr>
    </w:p>
    <w:p w:rsidR="00EB0E00" w:rsidRDefault="00125946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Vor diesem Bereich einen geeigneten Wartebereich (pro Viertelstunde kommen 25 Personen)</w:t>
      </w:r>
      <w:r w:rsidR="00EB0E00">
        <w:rPr>
          <w:sz w:val="28"/>
          <w:szCs w:val="28"/>
          <w:lang w:val="de-DE"/>
        </w:rPr>
        <w:t xml:space="preserve"> 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Möglichst eigenen Zu- und Abgang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Sichtschutz kann mit </w:t>
      </w:r>
      <w:proofErr w:type="spellStart"/>
      <w:r>
        <w:rPr>
          <w:sz w:val="28"/>
          <w:szCs w:val="28"/>
          <w:lang w:val="de-DE"/>
        </w:rPr>
        <w:t>Pinwänden</w:t>
      </w:r>
      <w:proofErr w:type="spellEnd"/>
      <w:r>
        <w:rPr>
          <w:sz w:val="28"/>
          <w:szCs w:val="28"/>
          <w:lang w:val="de-DE"/>
        </w:rPr>
        <w:t xml:space="preserve"> etc. erfolgen</w:t>
      </w: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</w:p>
    <w:p w:rsidR="00EB0E00" w:rsidRDefault="00EB0E00" w:rsidP="00EB0E00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Neben dem zentralen Bereich braucht es noch folgende Nebenräume/abgetrennte Bereiche: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Lager ca. 10 m²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Umkleideraum Damen/Herren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WC Damen/Herren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Aufenthaltsraum für Personal zur Verpflegung (5x2 Plätze)</w:t>
      </w:r>
    </w:p>
    <w:p w:rsidR="00EB0E00" w:rsidRDefault="00EB0E00" w:rsidP="00EB0E00">
      <w:pPr>
        <w:pStyle w:val="KeinLeerraum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Ideal wäre Kaffeemaschine oder Automatenzugang</w:t>
      </w:r>
    </w:p>
    <w:p w:rsidR="00125946" w:rsidRDefault="00125946" w:rsidP="00125946">
      <w:pPr>
        <w:pStyle w:val="KeinLeerraum"/>
        <w:rPr>
          <w:sz w:val="28"/>
          <w:szCs w:val="28"/>
          <w:lang w:val="de-DE"/>
        </w:rPr>
      </w:pPr>
    </w:p>
    <w:p w:rsidR="00125946" w:rsidRDefault="00D964D6" w:rsidP="00125946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Raum</w:t>
      </w:r>
      <w:r w:rsidR="00125946">
        <w:rPr>
          <w:sz w:val="28"/>
          <w:szCs w:val="28"/>
          <w:lang w:val="de-DE"/>
        </w:rPr>
        <w:t>temperatur zwischen 15 und 20 Grad</w:t>
      </w:r>
    </w:p>
    <w:p w:rsidR="00EE1FD8" w:rsidRDefault="00EE1FD8" w:rsidP="00125946">
      <w:pPr>
        <w:pStyle w:val="KeinLeerraum"/>
        <w:rPr>
          <w:sz w:val="28"/>
          <w:szCs w:val="28"/>
          <w:lang w:val="de-DE"/>
        </w:rPr>
      </w:pPr>
    </w:p>
    <w:p w:rsidR="00EE1FD8" w:rsidRDefault="00EE1FD8" w:rsidP="00125946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WLAN/Internet auf die Website DIBOS mittels Google Chrome Browser</w:t>
      </w:r>
    </w:p>
    <w:p w:rsidR="00EE1FD8" w:rsidRDefault="00EE1FD8" w:rsidP="00125946">
      <w:pPr>
        <w:pStyle w:val="KeinLeerraum"/>
        <w:rPr>
          <w:sz w:val="28"/>
          <w:szCs w:val="28"/>
          <w:lang w:val="de-DE"/>
        </w:rPr>
      </w:pPr>
    </w:p>
    <w:p w:rsidR="00EE1FD8" w:rsidRDefault="00EE1FD8" w:rsidP="00125946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EDV-Gerätebedarf siehe Stückliste</w:t>
      </w:r>
    </w:p>
    <w:p w:rsidR="00EB0E00" w:rsidRPr="00EB0E00" w:rsidRDefault="00EB0E00" w:rsidP="00125946">
      <w:pPr>
        <w:pStyle w:val="KeinLeerraum"/>
        <w:ind w:left="1065"/>
        <w:rPr>
          <w:sz w:val="28"/>
          <w:szCs w:val="28"/>
          <w:lang w:val="de-DE"/>
        </w:rPr>
      </w:pPr>
    </w:p>
    <w:sectPr w:rsidR="00EB0E00" w:rsidRPr="00EB0E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6B" w:rsidRDefault="0074596B" w:rsidP="0074596B">
      <w:pPr>
        <w:spacing w:after="0" w:line="240" w:lineRule="auto"/>
      </w:pPr>
      <w:r>
        <w:separator/>
      </w:r>
    </w:p>
  </w:endnote>
  <w:endnote w:type="continuationSeparator" w:id="0">
    <w:p w:rsidR="0074596B" w:rsidRDefault="0074596B" w:rsidP="0074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6B" w:rsidRDefault="0074596B" w:rsidP="0074596B">
      <w:pPr>
        <w:spacing w:after="0" w:line="240" w:lineRule="auto"/>
      </w:pPr>
      <w:r>
        <w:separator/>
      </w:r>
    </w:p>
  </w:footnote>
  <w:footnote w:type="continuationSeparator" w:id="0">
    <w:p w:rsidR="0074596B" w:rsidRDefault="0074596B" w:rsidP="0074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96B" w:rsidRDefault="0074596B" w:rsidP="0074596B">
    <w:pPr>
      <w:pStyle w:val="Kopfzeile"/>
      <w:jc w:val="right"/>
      <w:rPr>
        <w:lang w:val="de-DE"/>
      </w:rPr>
    </w:pPr>
    <w:r>
      <w:rPr>
        <w:lang w:val="de-DE"/>
      </w:rPr>
      <w:t xml:space="preserve">Anlage </w:t>
    </w:r>
    <w:r w:rsidR="001A34A8">
      <w:rPr>
        <w:lang w:val="de-DE"/>
      </w:rPr>
      <w:t>2</w:t>
    </w:r>
    <w:r>
      <w:rPr>
        <w:lang w:val="de-DE"/>
      </w:rPr>
      <w:t xml:space="preserve"> </w:t>
    </w:r>
  </w:p>
  <w:p w:rsidR="0074596B" w:rsidRPr="0074596B" w:rsidRDefault="0074596B" w:rsidP="0074596B">
    <w:pPr>
      <w:pStyle w:val="Kopfzeile"/>
      <w:jc w:val="right"/>
      <w:rPr>
        <w:lang w:val="de-DE"/>
      </w:rPr>
    </w:pPr>
    <w:r>
      <w:rPr>
        <w:lang w:val="de-DE"/>
      </w:rPr>
      <w:t>zum Covid</w:t>
    </w:r>
    <w:r w:rsidR="001A34A8">
      <w:rPr>
        <w:lang w:val="de-DE"/>
      </w:rPr>
      <w:t>-19 Informationsschreiben Nr. 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0D9"/>
    <w:multiLevelType w:val="hybridMultilevel"/>
    <w:tmpl w:val="D110D732"/>
    <w:lvl w:ilvl="0" w:tplc="1F263F9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00"/>
    <w:rsid w:val="00125946"/>
    <w:rsid w:val="001A34A8"/>
    <w:rsid w:val="001B4DB9"/>
    <w:rsid w:val="00455DF8"/>
    <w:rsid w:val="0074596B"/>
    <w:rsid w:val="00D964D6"/>
    <w:rsid w:val="00EB0E00"/>
    <w:rsid w:val="00E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A84A"/>
  <w15:chartTrackingRefBased/>
  <w15:docId w15:val="{B969719D-4CEB-4FEF-93D8-6FEFD4B9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0E0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96B"/>
  </w:style>
  <w:style w:type="paragraph" w:styleId="Fuzeile">
    <w:name w:val="footer"/>
    <w:basedOn w:val="Standard"/>
    <w:link w:val="FuzeileZchn"/>
    <w:uiPriority w:val="99"/>
    <w:unhideWhenUsed/>
    <w:rsid w:val="0074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 Roland, Dir. (OeRK-V)</dc:creator>
  <cp:keywords/>
  <dc:description/>
  <cp:lastModifiedBy>Meusburger Günter</cp:lastModifiedBy>
  <cp:revision>6</cp:revision>
  <dcterms:created xsi:type="dcterms:W3CDTF">2020-11-25T08:51:00Z</dcterms:created>
  <dcterms:modified xsi:type="dcterms:W3CDTF">2021-03-11T11:54:00Z</dcterms:modified>
</cp:coreProperties>
</file>